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A0" w:rsidRPr="003134E6" w:rsidRDefault="00D964A0" w:rsidP="00D964A0">
      <w:pPr>
        <w:ind w:left="4963"/>
        <w:jc w:val="center"/>
        <w:rPr>
          <w:rFonts w:ascii="Arial" w:hAnsi="Arial" w:cs="Arial"/>
          <w:b/>
          <w:sz w:val="24"/>
          <w:szCs w:val="24"/>
        </w:rPr>
      </w:pPr>
    </w:p>
    <w:p w:rsidR="00D964A0" w:rsidRPr="003134E6" w:rsidRDefault="00D964A0" w:rsidP="00D964A0">
      <w:pPr>
        <w:ind w:firstLine="709"/>
        <w:jc w:val="center"/>
        <w:rPr>
          <w:b/>
          <w:sz w:val="24"/>
          <w:szCs w:val="24"/>
        </w:rPr>
      </w:pPr>
      <w:r w:rsidRPr="003134E6">
        <w:rPr>
          <w:b/>
          <w:sz w:val="24"/>
          <w:szCs w:val="24"/>
        </w:rPr>
        <w:t>ТЕХНИЧЕСКОЕ ЗАДАНИЕ</w:t>
      </w:r>
    </w:p>
    <w:p w:rsidR="00D964A0" w:rsidRPr="003134E6" w:rsidRDefault="00D964A0" w:rsidP="00D964A0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b/>
                <w:sz w:val="24"/>
                <w:szCs w:val="24"/>
              </w:rPr>
            </w:pPr>
            <w:r w:rsidRPr="003134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jc w:val="center"/>
              <w:rPr>
                <w:b/>
                <w:sz w:val="24"/>
                <w:szCs w:val="24"/>
              </w:rPr>
            </w:pPr>
            <w:r w:rsidRPr="003134E6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jc w:val="center"/>
              <w:rPr>
                <w:b/>
                <w:sz w:val="24"/>
                <w:szCs w:val="24"/>
              </w:rPr>
            </w:pPr>
            <w:r w:rsidRPr="003134E6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3134E6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Разработка проектно-сметной документации с проведением экспертизы, разработка экстерьер дизайна фасада здания по объекту: </w:t>
            </w:r>
            <w:r w:rsidRPr="003134E6">
              <w:rPr>
                <w:b/>
                <w:sz w:val="24"/>
                <w:szCs w:val="24"/>
              </w:rPr>
              <w:t xml:space="preserve">«Капитальный ремонт фасада здание </w:t>
            </w:r>
            <w:proofErr w:type="spellStart"/>
            <w:r w:rsidRPr="003134E6">
              <w:rPr>
                <w:b/>
                <w:sz w:val="24"/>
                <w:szCs w:val="24"/>
              </w:rPr>
              <w:t>Бекабадского</w:t>
            </w:r>
            <w:proofErr w:type="spellEnd"/>
            <w:r w:rsidRPr="003134E6">
              <w:rPr>
                <w:b/>
                <w:sz w:val="24"/>
                <w:szCs w:val="24"/>
              </w:rPr>
              <w:t xml:space="preserve"> филиала АО «Национальный банк», расположенного по адресу: Ташкентская область, г. Бекабад, ул. </w:t>
            </w:r>
            <w:proofErr w:type="spellStart"/>
            <w:r w:rsidRPr="003134E6">
              <w:rPr>
                <w:b/>
                <w:sz w:val="24"/>
                <w:szCs w:val="24"/>
              </w:rPr>
              <w:t>Пешакова</w:t>
            </w:r>
            <w:proofErr w:type="spellEnd"/>
            <w:r w:rsidRPr="003134E6">
              <w:rPr>
                <w:b/>
                <w:sz w:val="24"/>
                <w:szCs w:val="24"/>
              </w:rPr>
              <w:t xml:space="preserve"> 22»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Ориентировочная стоимость проектирования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58 433 330 </w:t>
            </w:r>
            <w:proofErr w:type="spellStart"/>
            <w:r w:rsidRPr="003134E6">
              <w:rPr>
                <w:sz w:val="24"/>
                <w:szCs w:val="24"/>
              </w:rPr>
              <w:t>сум</w:t>
            </w:r>
            <w:proofErr w:type="spellEnd"/>
            <w:r w:rsidRPr="003134E6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Определяется по итогам конкурса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- Иметь </w:t>
            </w:r>
            <w:r w:rsidR="00E25911" w:rsidRPr="003134E6">
              <w:rPr>
                <w:sz w:val="24"/>
                <w:szCs w:val="24"/>
              </w:rPr>
              <w:t>соответствующие</w:t>
            </w:r>
            <w:r w:rsidRPr="003134E6">
              <w:rPr>
                <w:sz w:val="24"/>
                <w:szCs w:val="24"/>
              </w:rPr>
              <w:t xml:space="preserve"> лицензии Министерства Строительства РУ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- Наличие оборудования, компьютерной, вычислительной и измерительной техники, многофункциональных принтеров, </w:t>
            </w:r>
            <w:r w:rsidR="00E25911" w:rsidRPr="003134E6">
              <w:rPr>
                <w:sz w:val="24"/>
                <w:szCs w:val="24"/>
              </w:rPr>
              <w:t>необходимых</w:t>
            </w:r>
            <w:r w:rsidRPr="003134E6">
              <w:rPr>
                <w:sz w:val="24"/>
                <w:szCs w:val="24"/>
              </w:rPr>
              <w:t xml:space="preserve"> для генерального проектирования;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- Наличие квалифицированных инженерно-технических работников не </w:t>
            </w:r>
            <w:r w:rsidR="00E25911" w:rsidRPr="003134E6">
              <w:rPr>
                <w:sz w:val="24"/>
                <w:szCs w:val="24"/>
              </w:rPr>
              <w:t>менее</w:t>
            </w:r>
            <w:r w:rsidRPr="003134E6">
              <w:rPr>
                <w:sz w:val="24"/>
                <w:szCs w:val="24"/>
              </w:rPr>
              <w:t xml:space="preserve"> 4 человек (главный инженер проекта, инженер конструктор, специалист-сметчик, дизайнер).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- Опыт работы в аналогичном проектировании в роли генпроектировщика или </w:t>
            </w:r>
            <w:proofErr w:type="spellStart"/>
            <w:r w:rsidRPr="003134E6">
              <w:rPr>
                <w:sz w:val="24"/>
                <w:szCs w:val="24"/>
              </w:rPr>
              <w:t>субпроектировщика</w:t>
            </w:r>
            <w:proofErr w:type="spellEnd"/>
            <w:r w:rsidRPr="003134E6">
              <w:rPr>
                <w:sz w:val="24"/>
                <w:szCs w:val="24"/>
              </w:rPr>
              <w:t xml:space="preserve"> за последний 2 года (прилагать подтверждающие документы).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-находящиеся в Едино</w:t>
            </w:r>
            <w:r w:rsidR="00E25911">
              <w:rPr>
                <w:sz w:val="24"/>
                <w:szCs w:val="24"/>
              </w:rPr>
              <w:t>м</w:t>
            </w:r>
            <w:r w:rsidRPr="003134E6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D964A0" w:rsidRPr="003134E6" w:rsidRDefault="00D964A0" w:rsidP="003F2D1A">
            <w:pPr>
              <w:jc w:val="both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 xml:space="preserve">Начало с момента поступления </w:t>
            </w:r>
            <w:r w:rsidR="00E25911" w:rsidRPr="003134E6">
              <w:rPr>
                <w:sz w:val="24"/>
                <w:szCs w:val="24"/>
              </w:rPr>
              <w:t>аванса на</w:t>
            </w:r>
            <w:r w:rsidRPr="003134E6">
              <w:rPr>
                <w:sz w:val="24"/>
                <w:szCs w:val="24"/>
              </w:rPr>
              <w:t xml:space="preserve"> счет </w:t>
            </w:r>
            <w:r w:rsidR="00E25911" w:rsidRPr="003134E6">
              <w:rPr>
                <w:sz w:val="24"/>
                <w:szCs w:val="24"/>
              </w:rPr>
              <w:t>исполнителя</w:t>
            </w:r>
            <w:r w:rsidRPr="003134E6">
              <w:rPr>
                <w:sz w:val="24"/>
                <w:szCs w:val="24"/>
              </w:rPr>
              <w:t>, окончание через 30 дней.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Составления сметы</w:t>
            </w:r>
            <w:bookmarkStart w:id="0" w:name="_GoBack"/>
            <w:bookmarkEnd w:id="0"/>
            <w:r w:rsidRPr="003134E6">
              <w:rPr>
                <w:sz w:val="24"/>
                <w:szCs w:val="24"/>
              </w:rPr>
              <w:t xml:space="preserve">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3134E6">
              <w:rPr>
                <w:sz w:val="24"/>
                <w:szCs w:val="24"/>
              </w:rPr>
              <w:t>ГНиП</w:t>
            </w:r>
            <w:proofErr w:type="spellEnd"/>
            <w:r w:rsidRPr="003134E6">
              <w:rPr>
                <w:sz w:val="24"/>
                <w:szCs w:val="24"/>
              </w:rPr>
              <w:t xml:space="preserve"> и согласно дефектному акту по данному объекту.</w:t>
            </w:r>
          </w:p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12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30% аванс, 70 % финансирование после положительной экспертизы.</w:t>
            </w:r>
          </w:p>
        </w:tc>
      </w:tr>
      <w:tr w:rsidR="00D964A0" w:rsidRPr="003134E6" w:rsidTr="003F2D1A">
        <w:tc>
          <w:tcPr>
            <w:tcW w:w="949" w:type="dxa"/>
            <w:vAlign w:val="center"/>
          </w:tcPr>
          <w:p w:rsidR="00D964A0" w:rsidRPr="003134E6" w:rsidRDefault="00D964A0" w:rsidP="003F2D1A">
            <w:pPr>
              <w:jc w:val="center"/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45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D964A0" w:rsidRPr="003134E6" w:rsidRDefault="00D964A0" w:rsidP="003F2D1A">
            <w:pPr>
              <w:rPr>
                <w:sz w:val="24"/>
                <w:szCs w:val="24"/>
              </w:rPr>
            </w:pPr>
            <w:r w:rsidRPr="003134E6">
              <w:rPr>
                <w:sz w:val="24"/>
                <w:szCs w:val="24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:rsidR="00D964A0" w:rsidRPr="003134E6" w:rsidRDefault="00D964A0" w:rsidP="00D964A0">
      <w:pPr>
        <w:rPr>
          <w:rFonts w:ascii="Arial" w:hAnsi="Arial" w:cs="Arial"/>
          <w:sz w:val="24"/>
          <w:szCs w:val="24"/>
        </w:rPr>
      </w:pPr>
    </w:p>
    <w:p w:rsidR="00AD2997" w:rsidRDefault="00E25911"/>
    <w:sectPr w:rsidR="00AD2997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A0"/>
    <w:rsid w:val="00B102E9"/>
    <w:rsid w:val="00D964A0"/>
    <w:rsid w:val="00E14588"/>
    <w:rsid w:val="00E25911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EDD8"/>
  <w15:chartTrackingRefBased/>
  <w15:docId w15:val="{A1263F89-A6E1-4C01-9EF2-2DDCAAA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Feruzbek Madaminov</dc:creator>
  <cp:keywords/>
  <dc:description/>
  <cp:lastModifiedBy>Feruzbek Madaminov</cp:lastModifiedBy>
  <cp:revision>2</cp:revision>
  <dcterms:created xsi:type="dcterms:W3CDTF">2021-03-30T04:33:00Z</dcterms:created>
  <dcterms:modified xsi:type="dcterms:W3CDTF">2021-03-30T04:34:00Z</dcterms:modified>
</cp:coreProperties>
</file>